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vertAlign w:val="baseline"/>
        </w:rPr>
      </w:pPr>
    </w:p>
    <w:p>
      <w:pPr>
        <w:jc w:val="center"/>
        <w:rPr>
          <w:rFonts w:hint="eastAsia" w:ascii="宋体" w:hAnsi="宋体" w:eastAsia="宋体" w:cs="宋体"/>
          <w:sz w:val="36"/>
          <w:szCs w:val="36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36"/>
          <w:szCs w:val="36"/>
          <w:vertAlign w:val="baseline"/>
          <w:lang w:val="en-US" w:eastAsia="zh-CN"/>
        </w:rPr>
        <w:t>杭州师范大学简历设计大赛报名表</w:t>
      </w:r>
    </w:p>
    <w:tbl>
      <w:tblPr>
        <w:tblStyle w:val="4"/>
        <w:tblW w:w="97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1262"/>
        <w:gridCol w:w="859"/>
        <w:gridCol w:w="938"/>
        <w:gridCol w:w="1491"/>
        <w:gridCol w:w="1575"/>
        <w:gridCol w:w="937"/>
        <w:gridCol w:w="118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15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2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8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9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学院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9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15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305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70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5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报名组别</w:t>
            </w:r>
          </w:p>
        </w:tc>
        <w:tc>
          <w:tcPr>
            <w:tcW w:w="825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2" w:hRule="atLeast"/>
        </w:trPr>
        <w:tc>
          <w:tcPr>
            <w:tcW w:w="15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 w:colFirst="0" w:colLast="0"/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简历介绍</w:t>
            </w:r>
          </w:p>
        </w:tc>
        <w:tc>
          <w:tcPr>
            <w:tcW w:w="825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bookmarkEnd w:id="0"/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5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825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</w:tbl>
    <w:p>
      <w:pPr>
        <w:jc w:val="righ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杭州师范大学学生就业创业服务中心</w:t>
      </w:r>
    </w:p>
    <w:p>
      <w:pPr>
        <w:tabs>
          <w:tab w:val="left" w:pos="5431"/>
        </w:tabs>
        <w:bidi w:val="0"/>
        <w:jc w:val="left"/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  <w:tab/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2020-11-06T03:56:00Z</dcterms:created>
  <dc:creator>LENOVO</dc:creator>
  <cp:lastModifiedBy>💕伯贤待官宣女友💕</cp:lastModifiedBy>
  <dcterms:modified xsi:type="dcterms:W3CDTF">2021-11-09T23:15:10Z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2052-11.15.1</vt:lpwstr>
  </property>
  <property fmtid="{D5CDD505-2E9C-101B-9397-08002B2CF9AE}" pid="3" name="ICV">
    <vt:lpwstr>A9CB98C30E7E134ED68F8A61B1A23E04</vt:lpwstr>
  </property>
</Properties>
</file>